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03" w:rsidRPr="00255D03" w:rsidRDefault="00255D03" w:rsidP="00255D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9900"/>
          <w:sz w:val="18"/>
          <w:szCs w:val="18"/>
          <w:lang w:eastAsia="it-IT"/>
        </w:rPr>
      </w:pPr>
      <w:r w:rsidRPr="00255D03">
        <w:rPr>
          <w:rFonts w:ascii="Arial" w:eastAsia="Times New Roman" w:hAnsi="Arial" w:cs="Arial"/>
          <w:b/>
          <w:bCs/>
          <w:color w:val="009900"/>
          <w:sz w:val="32"/>
          <w:szCs w:val="32"/>
          <w:lang w:eastAsia="it-IT"/>
        </w:rPr>
        <w:t>UISP CICLISMO NAZIONALE </w:t>
      </w:r>
    </w:p>
    <w:p w:rsidR="00255D03" w:rsidRPr="00255D03" w:rsidRDefault="00255D03" w:rsidP="00255D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9900"/>
          <w:sz w:val="18"/>
          <w:szCs w:val="18"/>
          <w:lang w:eastAsia="it-IT"/>
        </w:rPr>
      </w:pPr>
      <w:r w:rsidRPr="00255D03">
        <w:rPr>
          <w:rFonts w:ascii="Arial" w:eastAsia="Times New Roman" w:hAnsi="Arial" w:cs="Arial"/>
          <w:b/>
          <w:bCs/>
          <w:color w:val="009900"/>
          <w:sz w:val="20"/>
          <w:szCs w:val="20"/>
          <w:lang w:eastAsia="it-IT"/>
        </w:rPr>
        <w:t xml:space="preserve">Tel. </w:t>
      </w:r>
      <w:r w:rsidR="00973F46">
        <w:rPr>
          <w:rFonts w:ascii="Arial" w:eastAsia="Times New Roman" w:hAnsi="Arial" w:cs="Arial"/>
          <w:b/>
          <w:bCs/>
          <w:color w:val="009900"/>
          <w:sz w:val="20"/>
          <w:szCs w:val="20"/>
          <w:lang w:eastAsia="it-IT"/>
        </w:rPr>
        <w:t xml:space="preserve">348 1115210 </w:t>
      </w:r>
    </w:p>
    <w:p w:rsidR="00255D03" w:rsidRPr="00255D03" w:rsidRDefault="00255D03" w:rsidP="00255D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9900"/>
          <w:sz w:val="18"/>
          <w:szCs w:val="18"/>
          <w:lang w:eastAsia="it-IT"/>
        </w:rPr>
      </w:pPr>
      <w:proofErr w:type="spellStart"/>
      <w:r w:rsidRPr="00255D03">
        <w:rPr>
          <w:rFonts w:ascii="Arial" w:eastAsia="Times New Roman" w:hAnsi="Arial" w:cs="Arial"/>
          <w:b/>
          <w:bCs/>
          <w:color w:val="009900"/>
          <w:sz w:val="20"/>
          <w:szCs w:val="20"/>
          <w:lang w:eastAsia="it-IT"/>
        </w:rPr>
        <w:t>Emai</w:t>
      </w:r>
      <w:r w:rsidR="00973F46">
        <w:rPr>
          <w:rFonts w:ascii="Arial" w:eastAsia="Times New Roman" w:hAnsi="Arial" w:cs="Arial"/>
          <w:b/>
          <w:bCs/>
          <w:color w:val="009900"/>
          <w:sz w:val="20"/>
          <w:szCs w:val="20"/>
          <w:lang w:eastAsia="it-IT"/>
        </w:rPr>
        <w:t>l</w:t>
      </w:r>
      <w:proofErr w:type="spellEnd"/>
      <w:r w:rsidR="00973F46">
        <w:rPr>
          <w:rFonts w:ascii="Arial" w:eastAsia="Times New Roman" w:hAnsi="Arial" w:cs="Arial"/>
          <w:b/>
          <w:bCs/>
          <w:color w:val="009900"/>
          <w:sz w:val="20"/>
          <w:szCs w:val="20"/>
          <w:lang w:eastAsia="it-IT"/>
        </w:rPr>
        <w:t xml:space="preserve">  l.menegatti@uisp.it</w:t>
      </w:r>
    </w:p>
    <w:p w:rsidR="00255D03" w:rsidRPr="00255D03" w:rsidRDefault="00255D03" w:rsidP="00255D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9900"/>
          <w:sz w:val="18"/>
          <w:szCs w:val="18"/>
          <w:lang w:eastAsia="it-IT"/>
        </w:rPr>
      </w:pPr>
      <w:r w:rsidRPr="00255D03">
        <w:rPr>
          <w:rFonts w:ascii="Arial" w:eastAsia="Times New Roman" w:hAnsi="Arial" w:cs="Arial"/>
          <w:b/>
          <w:bCs/>
          <w:color w:val="009900"/>
          <w:sz w:val="20"/>
          <w:szCs w:val="20"/>
          <w:lang w:eastAsia="it-IT"/>
        </w:rPr>
        <w:t> </w:t>
      </w:r>
      <w:r w:rsidRPr="00255D03">
        <w:rPr>
          <w:rFonts w:ascii="Arial" w:eastAsia="Times New Roman" w:hAnsi="Arial" w:cs="Arial"/>
          <w:b/>
          <w:bCs/>
          <w:color w:val="009900"/>
          <w:sz w:val="32"/>
          <w:szCs w:val="32"/>
          <w:lang w:eastAsia="it-IT"/>
        </w:rPr>
        <w:t>COME ESSERE OPERATORE - ANIMATORE PER I GIOVANI</w:t>
      </w:r>
    </w:p>
    <w:p w:rsidR="00255D03" w:rsidRPr="00255D03" w:rsidRDefault="00255D03" w:rsidP="00255D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255D03">
        <w:rPr>
          <w:rFonts w:ascii="Arial" w:eastAsia="Times New Roman" w:hAnsi="Arial" w:cs="Arial"/>
          <w:color w:val="000000"/>
          <w:lang w:eastAsia="it-IT"/>
        </w:rPr>
        <w:t>La UISP Ciclismo Nazionale in collaborazione con il settore formativo nazionale ha dato vita alla formazione di una nuova figura tecnica operativa :</w:t>
      </w:r>
    </w:p>
    <w:p w:rsidR="00255D03" w:rsidRPr="00255D03" w:rsidRDefault="00255D03" w:rsidP="00255D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255D03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L’operatore – animatore per attività giovanile UISP.</w:t>
      </w:r>
    </w:p>
    <w:p w:rsidR="00255D03" w:rsidRPr="00255D03" w:rsidRDefault="00255D03" w:rsidP="00255D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255D03">
        <w:rPr>
          <w:rFonts w:ascii="Arial" w:eastAsia="Times New Roman" w:hAnsi="Arial" w:cs="Arial"/>
          <w:color w:val="000000"/>
          <w:lang w:eastAsia="it-IT"/>
        </w:rPr>
        <w:t>Esperienza unica del suo genere, perché non privilegia la prestazione tecnica estrema e privilegia l’attività con i giovani, le scuole,della segnaletica stradale e della mobilità ciclistica.</w:t>
      </w:r>
    </w:p>
    <w:p w:rsidR="00255D03" w:rsidRPr="00255D03" w:rsidRDefault="00255D03" w:rsidP="00255D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255D03">
        <w:rPr>
          <w:rFonts w:ascii="Arial" w:eastAsia="Times New Roman" w:hAnsi="Arial" w:cs="Arial"/>
          <w:color w:val="000000"/>
          <w:lang w:eastAsia="it-IT"/>
        </w:rPr>
        <w:t xml:space="preserve">L'obiettivo è di formare operatori preparati tecnicamente e </w:t>
      </w:r>
      <w:proofErr w:type="spellStart"/>
      <w:r w:rsidRPr="00255D03">
        <w:rPr>
          <w:rFonts w:ascii="Arial" w:eastAsia="Times New Roman" w:hAnsi="Arial" w:cs="Arial"/>
          <w:color w:val="000000"/>
          <w:lang w:eastAsia="it-IT"/>
        </w:rPr>
        <w:t>ciclisticamente</w:t>
      </w:r>
      <w:proofErr w:type="spellEnd"/>
      <w:r w:rsidRPr="00255D03">
        <w:rPr>
          <w:rFonts w:ascii="Arial" w:eastAsia="Times New Roman" w:hAnsi="Arial" w:cs="Arial"/>
          <w:color w:val="000000"/>
          <w:lang w:eastAsia="it-IT"/>
        </w:rPr>
        <w:t>, ottimi conoscitori delle naturalità e delle peculiarità ambientali, della segnaletica stradale e animazione giovanile. Operatori che sappiano la parte meccanico ciclistica, oltre ad un buon carattere e rapporto umano , che sappiano vivere e condurre un gruppo vivendo un rapporto intenso con i giovani, giocando, insegnando, animando.</w:t>
      </w:r>
    </w:p>
    <w:p w:rsidR="00255D03" w:rsidRPr="00255D03" w:rsidRDefault="00255D03" w:rsidP="00255D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255D03">
        <w:rPr>
          <w:rFonts w:ascii="Arial" w:eastAsia="Times New Roman" w:hAnsi="Arial" w:cs="Arial"/>
          <w:color w:val="000000"/>
          <w:lang w:eastAsia="it-IT"/>
        </w:rPr>
        <w:t xml:space="preserve">L’Animatore UISP trova interessati buona parte dei giovani, scolaresche, centri ricreativi, culturali, ambientali,; promuovendo tour ed escursioni su strada con bici da strada, od in escursioni naturali con bici da fuori strada e per condurre gruppi in città o nei centri storici; con qualsiasi bici per riscoprire con le tradizionali </w:t>
      </w:r>
      <w:proofErr w:type="spellStart"/>
      <w:r w:rsidRPr="00255D03">
        <w:rPr>
          <w:rFonts w:ascii="Arial" w:eastAsia="Times New Roman" w:hAnsi="Arial" w:cs="Arial"/>
          <w:color w:val="000000"/>
          <w:lang w:eastAsia="it-IT"/>
        </w:rPr>
        <w:t>sbiciclate</w:t>
      </w:r>
      <w:proofErr w:type="spellEnd"/>
      <w:r w:rsidRPr="00255D03">
        <w:rPr>
          <w:rFonts w:ascii="Arial" w:eastAsia="Times New Roman" w:hAnsi="Arial" w:cs="Arial"/>
          <w:color w:val="000000"/>
          <w:lang w:eastAsia="it-IT"/>
        </w:rPr>
        <w:t xml:space="preserve"> i sapori ,odori, gusti delle tradizioni rurali e popolari senza dimenticare il rispetto del codice della strada. Il futuro vedrà sempre più crescere la necessità di figure qualificate e professionali per rispondere alla sempre più crescente richiesta e necessità ambientali e dei progetti Scuola Bici Educazione.</w:t>
      </w:r>
      <w:r w:rsidR="00973F4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55D03">
        <w:rPr>
          <w:rFonts w:ascii="Arial" w:eastAsia="Times New Roman" w:hAnsi="Arial" w:cs="Arial"/>
          <w:color w:val="000000"/>
          <w:lang w:eastAsia="it-IT"/>
        </w:rPr>
        <w:t xml:space="preserve">Ci sarà quindi sempre </w:t>
      </w:r>
      <w:proofErr w:type="spellStart"/>
      <w:r w:rsidRPr="00255D03">
        <w:rPr>
          <w:rFonts w:ascii="Arial" w:eastAsia="Times New Roman" w:hAnsi="Arial" w:cs="Arial"/>
          <w:color w:val="000000"/>
          <w:lang w:eastAsia="it-IT"/>
        </w:rPr>
        <w:t>piu'</w:t>
      </w:r>
      <w:proofErr w:type="spellEnd"/>
      <w:r w:rsidRPr="00255D03">
        <w:rPr>
          <w:rFonts w:ascii="Arial" w:eastAsia="Times New Roman" w:hAnsi="Arial" w:cs="Arial"/>
          <w:color w:val="000000"/>
          <w:lang w:eastAsia="it-IT"/>
        </w:rPr>
        <w:t xml:space="preserve"> la necessità di operatori,per attività con le scuole, i centri ricreativi, campus.</w:t>
      </w:r>
      <w:r w:rsidRPr="00255D03">
        <w:rPr>
          <w:rFonts w:ascii="Arial" w:eastAsia="Times New Roman" w:hAnsi="Arial" w:cs="Arial"/>
          <w:color w:val="000000"/>
          <w:lang w:eastAsia="it-IT"/>
        </w:rPr>
        <w:br/>
        <w:t>Gli animatori partecipano ai corsi di 1° livello, per acquisire il brevetto di 1° livello (aspirante animatore); dopo un anno può partecipare ai corsi di 2° livello ( i migliori diventano animatori), dopo 1 ulteriore anno di lavoro possono accedere a corsi di 3° livello (potendo così accedere al massimo livello di Operatore). Tutto ciò in base alle proprie capacità turistiche, tecniche, meccaniche, umane, di contatto, di capacità socializzante e di comunicazione,di animazione.</w:t>
      </w:r>
    </w:p>
    <w:p w:rsidR="00255D03" w:rsidRPr="00255D03" w:rsidRDefault="00255D03" w:rsidP="00255D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255D03">
        <w:rPr>
          <w:rFonts w:ascii="Arial" w:eastAsia="Times New Roman" w:hAnsi="Arial" w:cs="Arial"/>
          <w:color w:val="000000"/>
          <w:lang w:eastAsia="it-IT"/>
        </w:rPr>
        <w:t xml:space="preserve">L'attività degli animatori  viene svolta in modo individuale e collettiva in circoli (gruppi di lavoro) con adesione UISP per avere le coperture assicurative in RCT per tutto ciò che concerne l'organizzazione e gestione delle attività giovanili, con un massimale di </w:t>
      </w:r>
      <w:r w:rsidR="00973F46">
        <w:rPr>
          <w:rFonts w:ascii="Arial" w:eastAsia="Times New Roman" w:hAnsi="Arial" w:cs="Arial"/>
          <w:color w:val="000000"/>
          <w:lang w:eastAsia="it-IT"/>
        </w:rPr>
        <w:t>4</w:t>
      </w:r>
      <w:r w:rsidRPr="00255D03">
        <w:rPr>
          <w:rFonts w:ascii="Arial" w:eastAsia="Times New Roman" w:hAnsi="Arial" w:cs="Arial"/>
          <w:color w:val="000000"/>
          <w:lang w:eastAsia="it-IT"/>
        </w:rPr>
        <w:t>.000.000 euro, per danni a persone, cose, animali. Individualmente l’operatore deve tesserarsi e quindi assicurarsi per danni a terzi e per infortunio personale con la tessera di tipo D che la UISP propone con 800.000 euro per RCT e per infortunio . Tutto il lavoro degli animatori è coordinato e vistato dalla UISP ciclismo nazionale settore formazione, dando tutti i supporti informativi, tecnici, assicurativi, regolamentari ed amministrativi e di aggiornamento formativi.</w:t>
      </w:r>
    </w:p>
    <w:p w:rsidR="00255D03" w:rsidRPr="00255D03" w:rsidRDefault="00255D03" w:rsidP="00255D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it-IT"/>
        </w:rPr>
      </w:pPr>
      <w:r w:rsidRPr="00255D03">
        <w:rPr>
          <w:rFonts w:ascii="Arial" w:eastAsia="Times New Roman" w:hAnsi="Arial" w:cs="Arial"/>
          <w:color w:val="000000"/>
          <w:lang w:eastAsia="it-IT"/>
        </w:rPr>
        <w:t>Periodicamente gli animatori devono partecipare agli stage di aggiornamento, di verifica del lavoro svolto e dei metodi di gestione e di lavoro. Agli animatori ed ai circoli possono essere concessi spazi sul  sito nazionale della UISP Ciclismo Nazionale :www.ciclismo.uisp.it.</w:t>
      </w:r>
    </w:p>
    <w:p w:rsidR="00255D03" w:rsidRPr="00255D03" w:rsidRDefault="00255D03" w:rsidP="0025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55D03">
        <w:rPr>
          <w:rFonts w:ascii="Arial" w:eastAsia="Times New Roman" w:hAnsi="Arial" w:cs="Arial"/>
          <w:color w:val="000000"/>
          <w:lang w:eastAsia="it-IT"/>
        </w:rPr>
        <w:t> </w:t>
      </w:r>
    </w:p>
    <w:p w:rsidR="00255D03" w:rsidRPr="00255D03" w:rsidRDefault="00255D03" w:rsidP="0025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55D03">
        <w:rPr>
          <w:rFonts w:ascii="Arial" w:eastAsia="Times New Roman" w:hAnsi="Arial" w:cs="Arial"/>
          <w:color w:val="000000"/>
          <w:lang w:eastAsia="it-IT"/>
        </w:rPr>
        <w:t>Per info:</w:t>
      </w:r>
    </w:p>
    <w:p w:rsidR="00255D03" w:rsidRPr="00ED534F" w:rsidRDefault="00973F46" w:rsidP="00255D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348 1115210</w:t>
      </w:r>
      <w:r w:rsidR="00255D03" w:rsidRPr="00255D03">
        <w:rPr>
          <w:rFonts w:ascii="Arial" w:eastAsia="Times New Roman" w:hAnsi="Arial" w:cs="Arial"/>
          <w:color w:val="000000"/>
          <w:lang w:eastAsia="it-IT"/>
        </w:rPr>
        <w:t xml:space="preserve"> -  </w:t>
      </w:r>
      <w:proofErr w:type="spellStart"/>
      <w:r w:rsidR="00255D03" w:rsidRPr="00255D03">
        <w:rPr>
          <w:rFonts w:ascii="Arial" w:eastAsia="Times New Roman" w:hAnsi="Arial" w:cs="Arial"/>
          <w:color w:val="000000"/>
          <w:lang w:eastAsia="it-IT"/>
        </w:rPr>
        <w:t>email</w:t>
      </w:r>
      <w:proofErr w:type="spellEnd"/>
      <w:r w:rsidR="00255D03" w:rsidRPr="00255D03">
        <w:rPr>
          <w:rFonts w:ascii="Arial" w:eastAsia="Times New Roman" w:hAnsi="Arial" w:cs="Arial"/>
          <w:color w:val="000000"/>
          <w:lang w:eastAsia="it-IT"/>
        </w:rPr>
        <w:t> </w:t>
      </w:r>
      <w:hyperlink r:id="rId4" w:history="1">
        <w:r w:rsidR="00ED534F" w:rsidRPr="00226E05">
          <w:rPr>
            <w:rStyle w:val="Collegamentoipertestuale"/>
            <w:rFonts w:ascii="Arial" w:eastAsia="Times New Roman" w:hAnsi="Arial" w:cs="Arial"/>
            <w:lang w:eastAsia="it-IT"/>
          </w:rPr>
          <w:t>l.menegatti@uisp.it</w:t>
        </w:r>
      </w:hyperlink>
      <w:r w:rsidR="00ED534F">
        <w:rPr>
          <w:rFonts w:ascii="Arial" w:eastAsia="Times New Roman" w:hAnsi="Arial" w:cs="Arial"/>
          <w:color w:val="000000"/>
          <w:lang w:eastAsia="it-IT"/>
        </w:rPr>
        <w:t xml:space="preserve">     </w:t>
      </w:r>
      <w:r w:rsidR="00255D03" w:rsidRPr="00255D03">
        <w:rPr>
          <w:rFonts w:ascii="Arial" w:eastAsia="Times New Roman" w:hAnsi="Arial" w:cs="Arial"/>
          <w:color w:val="000000"/>
          <w:lang w:eastAsia="it-IT"/>
        </w:rPr>
        <w:t>   sito www.ciclismo.uisp.it</w:t>
      </w:r>
    </w:p>
    <w:p w:rsidR="007F2A76" w:rsidRDefault="007F2A76"/>
    <w:sectPr w:rsidR="007F2A76" w:rsidSect="007F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5D03"/>
    <w:rsid w:val="00255D03"/>
    <w:rsid w:val="007F2A76"/>
    <w:rsid w:val="00973F46"/>
    <w:rsid w:val="00ED534F"/>
    <w:rsid w:val="00F9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7">
    <w:name w:val="stile47"/>
    <w:basedOn w:val="Normale"/>
    <w:rsid w:val="0025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55D03"/>
    <w:rPr>
      <w:color w:val="0000FF"/>
      <w:u w:val="single"/>
    </w:rPr>
  </w:style>
  <w:style w:type="paragraph" w:customStyle="1" w:styleId="stile48">
    <w:name w:val="stile48"/>
    <w:basedOn w:val="Normale"/>
    <w:rsid w:val="0025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menegatti@ui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CicloClubEstense</dc:creator>
  <cp:lastModifiedBy>CicloClubEstense</cp:lastModifiedBy>
  <cp:revision>2</cp:revision>
  <dcterms:created xsi:type="dcterms:W3CDTF">2020-03-26T17:25:00Z</dcterms:created>
  <dcterms:modified xsi:type="dcterms:W3CDTF">2020-03-26T17:25:00Z</dcterms:modified>
</cp:coreProperties>
</file>